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5E" w:rsidRPr="0053625E" w:rsidRDefault="0053625E" w:rsidP="0053625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536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'</w:t>
      </w:r>
      <w:proofErr w:type="spellStart"/>
      <w:r w:rsidRPr="00536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Valentine's</w:t>
      </w:r>
      <w:proofErr w:type="spellEnd"/>
      <w:r w:rsidRPr="00536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Day': por que o Brasil é 'do contra' e comemora Dia dos Namorados em junho?</w:t>
      </w:r>
    </w:p>
    <w:bookmarkEnd w:id="0"/>
    <w:p w:rsidR="0053625E" w:rsidRPr="0053625E" w:rsidRDefault="0053625E" w:rsidP="0053625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53625E" w:rsidRPr="0053625E" w:rsidRDefault="0053625E" w:rsidP="0053625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53625E" w:rsidRPr="0053625E" w:rsidRDefault="0053625E" w:rsidP="005362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25E" w:rsidRPr="0053625E" w:rsidRDefault="0053625E" w:rsidP="0053625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625E" w:rsidRDefault="0053625E" w:rsidP="005362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039745"/>
            <wp:effectExtent l="0" t="0" r="0" b="8255"/>
            <wp:docPr id="3" name="Imagem 3" descr="Valentine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tine's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3625E" w:rsidRPr="0053625E" w:rsidRDefault="0053625E" w:rsidP="005362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362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Valentine's</w:t>
      </w:r>
      <w:proofErr w:type="spellEnd"/>
      <w:r w:rsidRPr="005362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Day é celebrado no dia 14 de fevereiro na maioria dos lugares do mundo, mas no Brasil virou o Dia dos Namorados, em 12 de junho</w:t>
      </w:r>
    </w:p>
    <w:p w:rsidR="0053625E" w:rsidRPr="0053625E" w:rsidRDefault="0053625E" w:rsidP="0053625E">
      <w:pPr>
        <w:shd w:val="clear" w:color="auto" w:fill="FFFFFF"/>
        <w:spacing w:before="4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14 de fevereiro é conhecido no mundo todo como "o dia mais romântico do mundo". Chamado "</w:t>
      </w:r>
      <w:proofErr w:type="spellStart"/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Valentine's</w:t>
      </w:r>
      <w:proofErr w:type="spellEnd"/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Day" (ou Dia de São Valentim), a data celebra o que é conhecido no Brasil como Dia dos Namorados.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Mas por aqui ele não é comemorado hoje - aliás, nem perto disso. Desde 1948, o país celebra essa data romântica em 12 de junho. Ela coincide com a véspera do Dia de Santo Antônio, conhecido como santo casamenteiro, mas o motivo para isso tem pouco a ver com o significado religioso - foi exclusivamente comercial.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ideia de estabelecer uma comemoração de "Dia dos Namorados" veio do publicitário João Doria, pai do atual governador de São Paulo. Dono da agência </w:t>
      </w:r>
      <w:proofErr w:type="spellStart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Standart</w:t>
      </w:r>
      <w:proofErr w:type="spellEnd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Propaganda, ele foi contratado pela loja Exposição Clipper com o objetivo de melhorar o resultado das vendas em junho, que sempre eram muito fracas.</w:t>
      </w:r>
    </w:p>
    <w:p w:rsidR="0053625E" w:rsidRPr="0053625E" w:rsidRDefault="0053625E" w:rsidP="0053625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brasileiro que reconstruiu o rosto do santo padroeiro dos namorados</w:t>
      </w:r>
    </w:p>
    <w:p w:rsidR="0053625E" w:rsidRPr="0053625E" w:rsidRDefault="0053625E" w:rsidP="0053625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Os hormônios da felicidade: como desencadear efeitos da endorfina, oxitocina, dopamina e serotonina</w:t>
      </w:r>
    </w:p>
    <w:p w:rsidR="0053625E" w:rsidRPr="0053625E" w:rsidRDefault="0053625E" w:rsidP="0053625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Seis doenças sexualmente transmissíveis em alta entre jovens brasileiros; saiba como evitá-las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Inspirado pelo sucesso do Dia das Mães, Doria instituiu outra data comemorativa para trocar presentes no ano: o Dia dos Namorados.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Junho foi escolhido porque era justamente o mês de desaquecimento das vendas. A escolha do dia 12 teve a ver com o fato de ser véspera da celebração de Santo Antônio, que já era famoso no Brasil por ser o santo casamenteiro.</w:t>
      </w:r>
    </w:p>
    <w:p w:rsidR="0053625E" w:rsidRPr="0053625E" w:rsidRDefault="0053625E" w:rsidP="005362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null</w:t>
      </w:r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Talvez</w:t>
      </w:r>
      <w:proofErr w:type="spellEnd"/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também </w:t>
      </w:r>
      <w:proofErr w:type="spellStart"/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te</w:t>
      </w:r>
      <w:proofErr w:type="spellEnd"/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interesse</w:t>
      </w:r>
    </w:p>
    <w:p w:rsidR="0053625E" w:rsidRPr="0053625E" w:rsidRDefault="0053625E" w:rsidP="0053625E">
      <w:pPr>
        <w:numPr>
          <w:ilvl w:val="0"/>
          <w:numId w:val="4"/>
        </w:numPr>
        <w:pBdr>
          <w:bottom w:val="single" w:sz="6" w:space="12" w:color="DBDBDB"/>
        </w:pBd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Por que o Dia dos Namorados é em junho no Brasil e em fevereiro no resto do mundo?</w:t>
      </w:r>
    </w:p>
    <w:p w:rsidR="0053625E" w:rsidRPr="0053625E" w:rsidRDefault="0053625E" w:rsidP="0053625E">
      <w:pPr>
        <w:numPr>
          <w:ilvl w:val="0"/>
          <w:numId w:val="4"/>
        </w:numPr>
        <w:pBdr>
          <w:bottom w:val="single" w:sz="6" w:space="12" w:color="DBDBDB"/>
        </w:pBd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estação de trem que mudou a história da Índia</w:t>
      </w:r>
    </w:p>
    <w:p w:rsidR="0053625E" w:rsidRPr="0053625E" w:rsidRDefault="0053625E" w:rsidP="0053625E">
      <w:pPr>
        <w:numPr>
          <w:ilvl w:val="0"/>
          <w:numId w:val="4"/>
        </w:numPr>
        <w:pBdr>
          <w:bottom w:val="single" w:sz="6" w:space="12" w:color="DBDBDB"/>
        </w:pBd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 xml:space="preserve">PT e bancada evangélica negociam acordo para aumentar pena de homicídios de </w:t>
      </w:r>
      <w:proofErr w:type="spellStart"/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LGBTs</w:t>
      </w:r>
      <w:proofErr w:type="spellEnd"/>
    </w:p>
    <w:p w:rsidR="0053625E" w:rsidRPr="0053625E" w:rsidRDefault="0053625E" w:rsidP="005362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Por que me juntei a uma seita - e como consegui sair dela</w:t>
      </w:r>
    </w:p>
    <w:p w:rsidR="0053625E" w:rsidRPr="0053625E" w:rsidRDefault="0053625E" w:rsidP="0053625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null</w:t>
      </w:r>
      <w:proofErr w:type="spellEnd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Unindo, então, o útil ao conveniente, Doria criou a primeira propaganda que instituiria a data no país.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"Não é só com beijos que se prova o amor!", dizia um slogan do primeiro Dia dos Namorados brasileiro. "Não se esqueçam: amor com amor se paga", afirmava outro. A propaganda foi julgada a melhor do ano pela Associação Paulista de Propaganda à época.</w:t>
      </w:r>
    </w:p>
    <w:p w:rsidR="0053625E" w:rsidRPr="0053625E" w:rsidRDefault="0053625E" w:rsidP="005362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039745"/>
            <wp:effectExtent l="0" t="0" r="0" b="8255"/>
            <wp:docPr id="2" name="Imagem 2" descr="Dia dos Namo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 dos Namora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A data começou a "pegar" no Brasil no ano seguinte, quando mais regiões começaram a aderir a ela - posteriormente, a comemoração se tornou nacional.</w:t>
      </w:r>
    </w:p>
    <w:p w:rsidR="0053625E" w:rsidRPr="0053625E" w:rsidRDefault="0053625E" w:rsidP="0053625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'Evito as redes sociais pela mesma razão que evito as drogas', diz o criador da realidade virtual</w:t>
      </w:r>
    </w:p>
    <w:p w:rsidR="0053625E" w:rsidRPr="0053625E" w:rsidRDefault="0053625E" w:rsidP="0053625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que o bruxismo tem a ver com seu estado mental - e por que muita gente não sabe que tem?</w:t>
      </w:r>
    </w:p>
    <w:p w:rsidR="0053625E" w:rsidRPr="0053625E" w:rsidRDefault="0053625E" w:rsidP="0053625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Despersonalização, o distúrbio que impede pessoas de sentir amor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Atualmente, o "Dia dos Namorados" já é a terceira melhor data para o comércio no país - atrás apenas do Natal e do Dia das Mães. A média do faturamento do dia romântico já chega perto de R$ 1,5 bilhão.</w:t>
      </w:r>
    </w:p>
    <w:p w:rsidR="0053625E" w:rsidRPr="0053625E" w:rsidRDefault="0053625E" w:rsidP="0053625E">
      <w:pPr>
        <w:shd w:val="clear" w:color="auto" w:fill="FFFFFF"/>
        <w:spacing w:before="48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São Valentim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A origem do Dia de São Valentim, celebrado nos Estados Unidos e na Europa, é muito anterior ao Dia dos Namorados no Brasil.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chamado </w:t>
      </w:r>
      <w:proofErr w:type="spellStart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Valentine's</w:t>
      </w:r>
      <w:proofErr w:type="spellEnd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Day começou a ser celebrado no século 5 - o primeiro dia oficial do santo foi declarado em 14 de fevereiro de 496 pelo papa </w:t>
      </w:r>
      <w:proofErr w:type="spellStart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Gelásio</w:t>
      </w:r>
      <w:proofErr w:type="spellEnd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, em homenagem a um mártir que tinha esse nome.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Há algumas explicações para a história, mas a mais famosa é a de que São Valentim era um padre de Roma que foi condenado à pena de morte no século 3.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esse relato, o imperador Claudio 2 baniu os casamentos naquele século por acreditar que homens casados se tornavam soldados piores - a ideia dele era de que solteiros, sem qualquer responsabilidade familiar, poderiam render melhor no Exército.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Valetim</w:t>
      </w:r>
      <w:proofErr w:type="spellEnd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, porém, defendeu que o casamento era parte do plano de Deus e dava sentido ao mundo. Por isso, ele passou a quebrar a lei e organizar cerimônias em segredo.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Quando </w:t>
      </w:r>
      <w:proofErr w:type="spellStart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Claudius</w:t>
      </w:r>
      <w:proofErr w:type="spellEnd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descobriu, ele foi preso e sentenciado à morte no ano 270.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Mas, durante o período em que ficou preso, o agora santo se apaixonou pela filha de um carcereiro. No dia do cumprimento da sentença, ele enviou uma carta de amor à moça assinando: "do seu Valentim" - o que originou a prática moderna de enviar cartões para a pessoa amada no 14 de fevereiro.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foi apenas dois séculos depois que a data passou a ser efetivamente comemorada, quando o papa </w:t>
      </w:r>
      <w:proofErr w:type="spellStart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Gelásio</w:t>
      </w:r>
      <w:proofErr w:type="spellEnd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instituiu o Dia de São Valentim, classificando-o como símbolo dos namorados.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comemoração foi criada como uma resposta a uma tradição antiga que teria se originado em um festival romano de três dias chamado </w:t>
      </w:r>
      <w:proofErr w:type="spellStart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Lupercalia</w:t>
      </w:r>
      <w:proofErr w:type="spellEnd"/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O evento, ocorrido no meio de fevereiro, celebrava a fertilidade. Seu objetivo era marcar o início oficial da primavera.</w:t>
      </w:r>
    </w:p>
    <w:p w:rsidR="0053625E" w:rsidRPr="0053625E" w:rsidRDefault="0053625E" w:rsidP="005362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039745"/>
            <wp:effectExtent l="0" t="0" r="0" b="8255"/>
            <wp:docPr id="1" name="Imagem 1" descr="Dia de São Valen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 de São Valent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2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Dia de São Valentim é famoso até mesmo em alguns países muçulmanos - onde gera polêmica e protestos, muitas vezes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Como parte das celebrações, jovens sorteavam nomes de garotas misturados dentro de uma caixa. Os dois então se transformavam em namorados durante a festa, e podiam até casar.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Nos séculos seguintes, a Igreja decidiu erradicar celebrações pagãs e por isso transformou o evento em uma festa cristã, em homenagem a São Valentim.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Mas há ao menos outras duas figuras históricas que disputaram o título de São Valentim associado a essa data.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delas é um bispo de uma cidade próxima a Roma - na região da atual Terni - e a outra, um mártir do norte da África.</w:t>
      </w:r>
    </w:p>
    <w:p w:rsidR="0053625E" w:rsidRPr="0053625E" w:rsidRDefault="0053625E" w:rsidP="0053625E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25E">
        <w:rPr>
          <w:rFonts w:ascii="Times New Roman" w:eastAsia="Times New Roman" w:hAnsi="Times New Roman" w:cs="Times New Roman"/>
          <w:sz w:val="24"/>
          <w:szCs w:val="24"/>
          <w:lang w:eastAsia="pt-BR"/>
        </w:rPr>
        <w:t>Como não se sabe muito mais informações sobre essas duas outras figuras. O padre de Roma acabou se tornando o mais conhecido São Valentim.</w:t>
      </w:r>
    </w:p>
    <w:p w:rsidR="00062742" w:rsidRPr="0053625E" w:rsidRDefault="00062742" w:rsidP="005362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53625E" w:rsidSect="00536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541"/>
    <w:multiLevelType w:val="multilevel"/>
    <w:tmpl w:val="897A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D5FE2"/>
    <w:multiLevelType w:val="multilevel"/>
    <w:tmpl w:val="4E00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E339B"/>
    <w:multiLevelType w:val="multilevel"/>
    <w:tmpl w:val="F66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56769"/>
    <w:multiLevelType w:val="multilevel"/>
    <w:tmpl w:val="02C6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353F2"/>
    <w:multiLevelType w:val="multilevel"/>
    <w:tmpl w:val="428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5E"/>
    <w:rsid w:val="00062742"/>
    <w:rsid w:val="0053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B338"/>
  <w15:chartTrackingRefBased/>
  <w15:docId w15:val="{4F4C7C5C-9ACB-4D44-B1DC-3E9E28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6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6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25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625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ini-info-listitem">
    <w:name w:val="mini-info-list__item"/>
    <w:basedOn w:val="Normal"/>
    <w:rsid w:val="0053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witechannel-out">
    <w:name w:val="twite__channel-out"/>
    <w:basedOn w:val="Normal"/>
    <w:rsid w:val="0053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3625E"/>
    <w:rPr>
      <w:color w:val="0000FF"/>
      <w:u w:val="single"/>
    </w:rPr>
  </w:style>
  <w:style w:type="character" w:customStyle="1" w:styleId="off-screen">
    <w:name w:val="off-screen"/>
    <w:basedOn w:val="Fontepargpadro"/>
    <w:rsid w:val="0053625E"/>
  </w:style>
  <w:style w:type="paragraph" w:customStyle="1" w:styleId="twite">
    <w:name w:val="twite"/>
    <w:basedOn w:val="Normal"/>
    <w:rsid w:val="0053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witeshare-text">
    <w:name w:val="twite__share-text"/>
    <w:basedOn w:val="Fontepargpadro"/>
    <w:rsid w:val="0053625E"/>
  </w:style>
  <w:style w:type="character" w:customStyle="1" w:styleId="story-image-copyright">
    <w:name w:val="story-image-copyright"/>
    <w:basedOn w:val="Fontepargpadro"/>
    <w:rsid w:val="0053625E"/>
  </w:style>
  <w:style w:type="character" w:customStyle="1" w:styleId="media-captiontext">
    <w:name w:val="media-caption__text"/>
    <w:basedOn w:val="Fontepargpadro"/>
    <w:rsid w:val="0053625E"/>
  </w:style>
  <w:style w:type="paragraph" w:customStyle="1" w:styleId="story-bodyintroduction">
    <w:name w:val="story-body__introduction"/>
    <w:basedOn w:val="Normal"/>
    <w:rsid w:val="0053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ory-bodylist-item">
    <w:name w:val="story-body__list-item"/>
    <w:basedOn w:val="Normal"/>
    <w:rsid w:val="0053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625E"/>
    <w:rPr>
      <w:b/>
      <w:bCs/>
    </w:rPr>
  </w:style>
  <w:style w:type="paragraph" w:customStyle="1" w:styleId="parrot-item">
    <w:name w:val="parrot-item"/>
    <w:basedOn w:val="Normal"/>
    <w:rsid w:val="0053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7516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783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17059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9108">
              <w:marLeft w:val="0"/>
              <w:marRight w:val="-37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2019-06-12T17:41:00Z</dcterms:created>
  <dcterms:modified xsi:type="dcterms:W3CDTF">2019-06-12T17:43:00Z</dcterms:modified>
</cp:coreProperties>
</file>